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9E" w:rsidRPr="00CC745D" w:rsidRDefault="000B5D9E" w:rsidP="000B5D9E">
      <w:pPr>
        <w:shd w:val="clear" w:color="auto" w:fill="FFFFFF"/>
        <w:spacing w:before="100" w:beforeAutospacing="1" w:after="0" w:line="240" w:lineRule="auto"/>
        <w:outlineLvl w:val="1"/>
        <w:rPr>
          <w:rFonts w:eastAsia="Times New Roman" w:cs="Times New Roman"/>
          <w:b/>
          <w:bCs/>
          <w:color w:val="000000"/>
          <w:sz w:val="32"/>
          <w:szCs w:val="24"/>
        </w:rPr>
      </w:pPr>
      <w:r w:rsidRPr="00CC745D">
        <w:rPr>
          <w:rFonts w:eastAsia="Times New Roman" w:cs="Times New Roman"/>
          <w:b/>
          <w:bCs/>
          <w:color w:val="000000"/>
          <w:sz w:val="32"/>
          <w:szCs w:val="24"/>
        </w:rPr>
        <w:t xml:space="preserve">NASP </w:t>
      </w:r>
      <w:r w:rsidR="00CC745D" w:rsidRPr="00CC745D">
        <w:rPr>
          <w:rFonts w:eastAsia="Times New Roman" w:cs="Times New Roman"/>
          <w:b/>
          <w:bCs/>
          <w:color w:val="000000"/>
          <w:sz w:val="32"/>
          <w:szCs w:val="24"/>
        </w:rPr>
        <w:t xml:space="preserve">Professional Practice </w:t>
      </w:r>
      <w:r w:rsidRPr="00CC745D">
        <w:rPr>
          <w:rFonts w:eastAsia="Times New Roman" w:cs="Times New Roman"/>
          <w:b/>
          <w:bCs/>
          <w:color w:val="000000"/>
          <w:sz w:val="32"/>
          <w:szCs w:val="24"/>
        </w:rPr>
        <w:t>Model 10 Domains of Practice</w:t>
      </w:r>
      <w:r w:rsidR="00CC745D" w:rsidRPr="00CC745D">
        <w:rPr>
          <w:rFonts w:eastAsia="Times New Roman" w:cs="Times New Roman"/>
          <w:b/>
          <w:bCs/>
          <w:color w:val="000000"/>
          <w:sz w:val="32"/>
          <w:szCs w:val="24"/>
        </w:rPr>
        <w:t xml:space="preserve"> in Brief*</w:t>
      </w:r>
    </w:p>
    <w:p w:rsidR="00982E01" w:rsidRDefault="00982E01" w:rsidP="00982E0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24"/>
        </w:rPr>
      </w:pPr>
      <w:r>
        <w:rPr>
          <w:noProof/>
        </w:rPr>
        <w:drawing>
          <wp:inline distT="0" distB="0" distL="0" distR="0" wp14:anchorId="61B61510" wp14:editId="2152DE8E">
            <wp:extent cx="4772025" cy="3700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7107" cy="370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D9E" w:rsidRPr="00CC745D" w:rsidRDefault="000B5D9E" w:rsidP="000B5D9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32"/>
          <w:szCs w:val="24"/>
        </w:rPr>
      </w:pPr>
      <w:r w:rsidRPr="00CC745D">
        <w:rPr>
          <w:rFonts w:eastAsia="Times New Roman" w:cs="Times New Roman"/>
          <w:b/>
          <w:bCs/>
          <w:color w:val="000000"/>
          <w:sz w:val="32"/>
          <w:szCs w:val="24"/>
        </w:rPr>
        <w:t>Practices That Permeate All Aspects of Service Delivery</w:t>
      </w:r>
    </w:p>
    <w:p w:rsidR="000B5D9E" w:rsidRPr="00CC745D" w:rsidRDefault="000B5D9E" w:rsidP="000B5D9E">
      <w:pPr>
        <w:numPr>
          <w:ilvl w:val="0"/>
          <w:numId w:val="4"/>
        </w:numPr>
        <w:shd w:val="clear" w:color="auto" w:fill="FFFFFF"/>
        <w:spacing w:before="100" w:beforeAutospacing="1" w:after="288" w:line="240" w:lineRule="auto"/>
        <w:ind w:left="0"/>
        <w:rPr>
          <w:rFonts w:eastAsia="Times New Roman" w:cs="Times New Roman"/>
          <w:color w:val="000000"/>
          <w:sz w:val="24"/>
          <w:szCs w:val="24"/>
        </w:rPr>
      </w:pPr>
      <w:r w:rsidRPr="00CC745D">
        <w:rPr>
          <w:rFonts w:eastAsia="Times New Roman" w:cs="Times New Roman"/>
          <w:b/>
          <w:bCs/>
          <w:color w:val="000000"/>
          <w:sz w:val="24"/>
          <w:szCs w:val="24"/>
        </w:rPr>
        <w:t>Domain 1: Data-Based Decision Making and Accountability</w:t>
      </w:r>
      <w:r w:rsidRPr="00CC745D">
        <w:rPr>
          <w:rFonts w:eastAsia="Times New Roman" w:cs="Times New Roman"/>
          <w:color w:val="000000"/>
          <w:sz w:val="24"/>
          <w:szCs w:val="24"/>
        </w:rPr>
        <w:br/>
      </w:r>
      <w:r w:rsidRPr="00CC745D">
        <w:rPr>
          <w:rFonts w:eastAsia="Times New Roman" w:cs="Times New Roman"/>
          <w:i/>
          <w:iCs/>
          <w:color w:val="000000"/>
          <w:sz w:val="24"/>
          <w:szCs w:val="24"/>
        </w:rPr>
        <w:t>School psychologists have knowledge of varied models and methods of assessment and data collection for identifying strengths and needs, developing effective services and programs, and measuring progress and outcomes.</w:t>
      </w:r>
    </w:p>
    <w:p w:rsidR="000B5D9E" w:rsidRPr="00CC745D" w:rsidRDefault="000B5D9E" w:rsidP="000B5D9E">
      <w:pPr>
        <w:numPr>
          <w:ilvl w:val="0"/>
          <w:numId w:val="4"/>
        </w:numPr>
        <w:shd w:val="clear" w:color="auto" w:fill="FFFFFF"/>
        <w:spacing w:before="100" w:beforeAutospacing="1" w:after="288" w:line="240" w:lineRule="auto"/>
        <w:ind w:left="0"/>
        <w:rPr>
          <w:rFonts w:eastAsia="Times New Roman" w:cs="Times New Roman"/>
          <w:color w:val="000000"/>
          <w:sz w:val="24"/>
          <w:szCs w:val="24"/>
        </w:rPr>
      </w:pPr>
      <w:r w:rsidRPr="00CC745D">
        <w:rPr>
          <w:rFonts w:eastAsia="Times New Roman" w:cs="Times New Roman"/>
          <w:b/>
          <w:bCs/>
          <w:color w:val="000000"/>
          <w:sz w:val="24"/>
          <w:szCs w:val="24"/>
        </w:rPr>
        <w:t>Domain 2: Consultation and Collaboration</w:t>
      </w:r>
      <w:r w:rsidRPr="00CC745D">
        <w:rPr>
          <w:rFonts w:eastAsia="Times New Roman" w:cs="Times New Roman"/>
          <w:color w:val="000000"/>
          <w:sz w:val="24"/>
          <w:szCs w:val="24"/>
        </w:rPr>
        <w:br/>
      </w:r>
      <w:r w:rsidRPr="00CC745D">
        <w:rPr>
          <w:rFonts w:eastAsia="Times New Roman" w:cs="Times New Roman"/>
          <w:i/>
          <w:iCs/>
          <w:color w:val="000000"/>
          <w:sz w:val="24"/>
          <w:szCs w:val="24"/>
        </w:rPr>
        <w:t>School psychologists have knowledge of varied models and strategies of consultation, collaboration, and communication applicable to individuals, families, groups, and systems and methods to promote effective implementation of services.</w:t>
      </w:r>
    </w:p>
    <w:p w:rsidR="000B5D9E" w:rsidRPr="00CC745D" w:rsidRDefault="000B5D9E" w:rsidP="000B5D9E">
      <w:pPr>
        <w:shd w:val="clear" w:color="auto" w:fill="FFFFFF"/>
        <w:spacing w:before="100" w:beforeAutospacing="1" w:after="0" w:line="240" w:lineRule="auto"/>
        <w:outlineLvl w:val="1"/>
        <w:rPr>
          <w:rFonts w:eastAsia="Times New Roman" w:cs="Times New Roman"/>
          <w:b/>
          <w:bCs/>
          <w:color w:val="000000"/>
          <w:sz w:val="32"/>
          <w:szCs w:val="24"/>
        </w:rPr>
      </w:pPr>
      <w:r w:rsidRPr="00CC745D">
        <w:rPr>
          <w:rFonts w:eastAsia="Times New Roman" w:cs="Times New Roman"/>
          <w:b/>
          <w:bCs/>
          <w:color w:val="000000"/>
          <w:sz w:val="32"/>
          <w:szCs w:val="24"/>
        </w:rPr>
        <w:t>Direct and Indirect Services for Children, Families, and Schools</w:t>
      </w:r>
    </w:p>
    <w:p w:rsidR="000B5D9E" w:rsidRPr="00982E01" w:rsidRDefault="000B5D9E" w:rsidP="000B5D9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28"/>
          <w:szCs w:val="24"/>
        </w:rPr>
      </w:pPr>
      <w:r w:rsidRPr="00982E01">
        <w:rPr>
          <w:rFonts w:eastAsia="Times New Roman" w:cs="Times New Roman"/>
          <w:b/>
          <w:bCs/>
          <w:color w:val="000000"/>
          <w:sz w:val="28"/>
          <w:szCs w:val="24"/>
        </w:rPr>
        <w:t>Student-Level Services</w:t>
      </w:r>
    </w:p>
    <w:p w:rsidR="000B5D9E" w:rsidRPr="00CC745D" w:rsidRDefault="000B5D9E" w:rsidP="000B5D9E">
      <w:pPr>
        <w:numPr>
          <w:ilvl w:val="0"/>
          <w:numId w:val="5"/>
        </w:numPr>
        <w:shd w:val="clear" w:color="auto" w:fill="FFFFFF"/>
        <w:spacing w:before="100" w:beforeAutospacing="1" w:after="288" w:line="240" w:lineRule="auto"/>
        <w:ind w:left="0"/>
        <w:rPr>
          <w:rFonts w:eastAsia="Times New Roman" w:cs="Times New Roman"/>
          <w:color w:val="000000"/>
          <w:sz w:val="24"/>
          <w:szCs w:val="24"/>
        </w:rPr>
      </w:pPr>
      <w:r w:rsidRPr="00CC745D">
        <w:rPr>
          <w:rFonts w:eastAsia="Times New Roman" w:cs="Times New Roman"/>
          <w:b/>
          <w:bCs/>
          <w:color w:val="000000"/>
          <w:sz w:val="24"/>
          <w:szCs w:val="24"/>
        </w:rPr>
        <w:t>Domain 3: Interventions and Instructional Support to Develop Academic Skills</w:t>
      </w:r>
      <w:bookmarkStart w:id="0" w:name="_GoBack"/>
      <w:bookmarkEnd w:id="0"/>
      <w:r w:rsidRPr="00CC745D">
        <w:rPr>
          <w:rFonts w:eastAsia="Times New Roman" w:cs="Times New Roman"/>
          <w:color w:val="000000"/>
          <w:sz w:val="24"/>
          <w:szCs w:val="24"/>
        </w:rPr>
        <w:br/>
      </w:r>
      <w:r w:rsidRPr="00CC745D">
        <w:rPr>
          <w:rFonts w:eastAsia="Times New Roman" w:cs="Times New Roman"/>
          <w:i/>
          <w:iCs/>
          <w:color w:val="000000"/>
          <w:sz w:val="24"/>
          <w:szCs w:val="24"/>
        </w:rPr>
        <w:t>School psychologists have knowledge of biological, cultural, and social influences on academic skills; human learning, cognitive, and developmental processes; and evidence-based curricula and instructional strategies.</w:t>
      </w:r>
    </w:p>
    <w:p w:rsidR="000B5D9E" w:rsidRPr="00CC745D" w:rsidRDefault="000B5D9E" w:rsidP="000B5D9E">
      <w:pPr>
        <w:numPr>
          <w:ilvl w:val="0"/>
          <w:numId w:val="5"/>
        </w:numPr>
        <w:shd w:val="clear" w:color="auto" w:fill="FFFFFF"/>
        <w:spacing w:before="100" w:beforeAutospacing="1" w:after="288" w:line="240" w:lineRule="auto"/>
        <w:ind w:left="0"/>
        <w:rPr>
          <w:rFonts w:eastAsia="Times New Roman" w:cs="Times New Roman"/>
          <w:color w:val="000000"/>
          <w:sz w:val="24"/>
          <w:szCs w:val="24"/>
        </w:rPr>
      </w:pPr>
      <w:r w:rsidRPr="00CC745D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>Domain 4: Interventions and Mental Health Services to Develop Social and Life Skills</w:t>
      </w:r>
      <w:r w:rsidRPr="00CC745D">
        <w:rPr>
          <w:rFonts w:eastAsia="Times New Roman" w:cs="Times New Roman"/>
          <w:color w:val="000000"/>
          <w:sz w:val="24"/>
          <w:szCs w:val="24"/>
        </w:rPr>
        <w:br/>
      </w:r>
      <w:r w:rsidRPr="00CC745D">
        <w:rPr>
          <w:rFonts w:eastAsia="Times New Roman" w:cs="Times New Roman"/>
          <w:i/>
          <w:iCs/>
          <w:color w:val="000000"/>
          <w:sz w:val="24"/>
          <w:szCs w:val="24"/>
        </w:rPr>
        <w:t>School psychologists have knowledge of biological, cultural, developmental, and social influences on behavior and mental health, behavioral and emotional impacts on learning and life skills, and evidence-based strategies to promote social–emotional functioning and mental health.</w:t>
      </w:r>
    </w:p>
    <w:p w:rsidR="000B5D9E" w:rsidRPr="00982E01" w:rsidRDefault="000B5D9E" w:rsidP="000B5D9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28"/>
          <w:szCs w:val="24"/>
        </w:rPr>
      </w:pPr>
      <w:r w:rsidRPr="00982E01">
        <w:rPr>
          <w:rFonts w:eastAsia="Times New Roman" w:cs="Times New Roman"/>
          <w:b/>
          <w:bCs/>
          <w:color w:val="000000"/>
          <w:sz w:val="28"/>
          <w:szCs w:val="24"/>
        </w:rPr>
        <w:t>Systems-Level Services</w:t>
      </w:r>
    </w:p>
    <w:p w:rsidR="000B5D9E" w:rsidRPr="00CC745D" w:rsidRDefault="000B5D9E" w:rsidP="000B5D9E">
      <w:pPr>
        <w:numPr>
          <w:ilvl w:val="0"/>
          <w:numId w:val="6"/>
        </w:numPr>
        <w:shd w:val="clear" w:color="auto" w:fill="FFFFFF"/>
        <w:spacing w:before="100" w:beforeAutospacing="1" w:after="288" w:line="240" w:lineRule="auto"/>
        <w:ind w:left="0"/>
        <w:rPr>
          <w:rFonts w:eastAsia="Times New Roman" w:cs="Times New Roman"/>
          <w:color w:val="000000"/>
          <w:sz w:val="24"/>
          <w:szCs w:val="24"/>
        </w:rPr>
      </w:pPr>
      <w:r w:rsidRPr="00CC745D">
        <w:rPr>
          <w:rFonts w:eastAsia="Times New Roman" w:cs="Times New Roman"/>
          <w:b/>
          <w:bCs/>
          <w:color w:val="000000"/>
          <w:sz w:val="24"/>
          <w:szCs w:val="24"/>
        </w:rPr>
        <w:t>Domain 5: School-Wide Practices to Promote Learning</w:t>
      </w:r>
      <w:r w:rsidRPr="00CC745D">
        <w:rPr>
          <w:rFonts w:eastAsia="Times New Roman" w:cs="Times New Roman"/>
          <w:color w:val="000000"/>
          <w:sz w:val="24"/>
          <w:szCs w:val="24"/>
        </w:rPr>
        <w:br/>
      </w:r>
      <w:r w:rsidRPr="00CC745D">
        <w:rPr>
          <w:rFonts w:eastAsia="Times New Roman" w:cs="Times New Roman"/>
          <w:i/>
          <w:iCs/>
          <w:color w:val="000000"/>
          <w:sz w:val="24"/>
          <w:szCs w:val="24"/>
        </w:rPr>
        <w:t>School psychologists have knowledge of school and systems structure, organization, and theory; general and special education; technology resources; and evidence-based school practices that promote learning and mental health.</w:t>
      </w:r>
    </w:p>
    <w:p w:rsidR="000B5D9E" w:rsidRPr="00CC745D" w:rsidRDefault="000B5D9E" w:rsidP="000B5D9E">
      <w:pPr>
        <w:numPr>
          <w:ilvl w:val="0"/>
          <w:numId w:val="6"/>
        </w:numPr>
        <w:shd w:val="clear" w:color="auto" w:fill="FFFFFF"/>
        <w:spacing w:before="100" w:beforeAutospacing="1" w:after="288" w:line="240" w:lineRule="auto"/>
        <w:ind w:left="0"/>
        <w:rPr>
          <w:rFonts w:eastAsia="Times New Roman" w:cs="Times New Roman"/>
          <w:color w:val="000000"/>
          <w:sz w:val="24"/>
          <w:szCs w:val="24"/>
        </w:rPr>
      </w:pPr>
      <w:r w:rsidRPr="00CC745D">
        <w:rPr>
          <w:rFonts w:eastAsia="Times New Roman" w:cs="Times New Roman"/>
          <w:b/>
          <w:bCs/>
          <w:color w:val="000000"/>
          <w:sz w:val="24"/>
          <w:szCs w:val="24"/>
        </w:rPr>
        <w:t>Domain 6: Preventive and Responsive Services</w:t>
      </w:r>
      <w:r w:rsidRPr="00CC745D">
        <w:rPr>
          <w:rFonts w:eastAsia="Times New Roman" w:cs="Times New Roman"/>
          <w:color w:val="000000"/>
          <w:sz w:val="24"/>
          <w:szCs w:val="24"/>
        </w:rPr>
        <w:br/>
      </w:r>
      <w:r w:rsidRPr="00CC745D">
        <w:rPr>
          <w:rFonts w:eastAsia="Times New Roman" w:cs="Times New Roman"/>
          <w:i/>
          <w:iCs/>
          <w:color w:val="000000"/>
          <w:sz w:val="24"/>
          <w:szCs w:val="24"/>
        </w:rPr>
        <w:t>School psychologists have knowledge of principles and research related to resilience and risk factors in learning and mental health, services in schools and communities to support multitiered prevention, and evidence-based strategies for effective crisis response.</w:t>
      </w:r>
    </w:p>
    <w:p w:rsidR="000B5D9E" w:rsidRPr="00CC745D" w:rsidRDefault="000B5D9E" w:rsidP="000B5D9E">
      <w:pPr>
        <w:numPr>
          <w:ilvl w:val="0"/>
          <w:numId w:val="6"/>
        </w:numPr>
        <w:shd w:val="clear" w:color="auto" w:fill="FFFFFF"/>
        <w:spacing w:before="100" w:beforeAutospacing="1" w:after="288" w:line="240" w:lineRule="auto"/>
        <w:ind w:left="0"/>
        <w:rPr>
          <w:rFonts w:eastAsia="Times New Roman" w:cs="Times New Roman"/>
          <w:color w:val="000000"/>
          <w:sz w:val="24"/>
          <w:szCs w:val="24"/>
        </w:rPr>
      </w:pPr>
      <w:r w:rsidRPr="00CC745D">
        <w:rPr>
          <w:rFonts w:eastAsia="Times New Roman" w:cs="Times New Roman"/>
          <w:b/>
          <w:bCs/>
          <w:color w:val="000000"/>
          <w:sz w:val="24"/>
          <w:szCs w:val="24"/>
        </w:rPr>
        <w:t>Domain 7: Family–School Collaboration Services</w:t>
      </w:r>
      <w:r w:rsidRPr="00CC745D">
        <w:rPr>
          <w:rFonts w:eastAsia="Times New Roman" w:cs="Times New Roman"/>
          <w:color w:val="000000"/>
          <w:sz w:val="24"/>
          <w:szCs w:val="24"/>
        </w:rPr>
        <w:br/>
      </w:r>
      <w:r w:rsidRPr="00CC745D">
        <w:rPr>
          <w:rFonts w:eastAsia="Times New Roman" w:cs="Times New Roman"/>
          <w:i/>
          <w:iCs/>
          <w:color w:val="000000"/>
          <w:sz w:val="24"/>
          <w:szCs w:val="24"/>
        </w:rPr>
        <w:t>School psychologists have knowledge of principles and research related to family systems, strengths, needs, and culture; evidence-based strategies to support family influences on children’s learning and mental health; and strategies to develop collaboration between families and schools.</w:t>
      </w:r>
    </w:p>
    <w:p w:rsidR="000B5D9E" w:rsidRPr="00CC745D" w:rsidRDefault="000B5D9E" w:rsidP="000B5D9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32"/>
          <w:szCs w:val="24"/>
        </w:rPr>
      </w:pPr>
      <w:r w:rsidRPr="00CC745D">
        <w:rPr>
          <w:rFonts w:eastAsia="Times New Roman" w:cs="Times New Roman"/>
          <w:b/>
          <w:bCs/>
          <w:color w:val="000000"/>
          <w:sz w:val="32"/>
          <w:szCs w:val="24"/>
        </w:rPr>
        <w:t>Foundations of School Psychological Service Delivery</w:t>
      </w:r>
    </w:p>
    <w:p w:rsidR="000B5D9E" w:rsidRPr="00CC745D" w:rsidRDefault="000B5D9E" w:rsidP="000B5D9E">
      <w:pPr>
        <w:numPr>
          <w:ilvl w:val="0"/>
          <w:numId w:val="7"/>
        </w:numPr>
        <w:shd w:val="clear" w:color="auto" w:fill="FFFFFF"/>
        <w:spacing w:before="100" w:beforeAutospacing="1" w:after="288" w:line="240" w:lineRule="auto"/>
        <w:ind w:left="0"/>
        <w:rPr>
          <w:rFonts w:eastAsia="Times New Roman" w:cs="Times New Roman"/>
          <w:color w:val="000000"/>
          <w:sz w:val="24"/>
          <w:szCs w:val="24"/>
        </w:rPr>
      </w:pPr>
      <w:r w:rsidRPr="00CC745D">
        <w:rPr>
          <w:rFonts w:eastAsia="Times New Roman" w:cs="Times New Roman"/>
          <w:b/>
          <w:bCs/>
          <w:color w:val="000000"/>
          <w:sz w:val="24"/>
          <w:szCs w:val="24"/>
        </w:rPr>
        <w:t>Domain 8: Diversity in Development and Learning</w:t>
      </w:r>
      <w:r w:rsidRPr="00CC745D">
        <w:rPr>
          <w:rFonts w:eastAsia="Times New Roman" w:cs="Times New Roman"/>
          <w:color w:val="000000"/>
          <w:sz w:val="24"/>
          <w:szCs w:val="24"/>
        </w:rPr>
        <w:br/>
      </w:r>
      <w:r w:rsidRPr="00CC745D">
        <w:rPr>
          <w:rFonts w:eastAsia="Times New Roman" w:cs="Times New Roman"/>
          <w:i/>
          <w:iCs/>
          <w:color w:val="000000"/>
          <w:sz w:val="24"/>
          <w:szCs w:val="24"/>
        </w:rPr>
        <w:t>School psychologists have knowledge of individual differences, abilities, disabilities, and other diverse student characteristics; principles and research related to diversity factors for children, families, and schools, including factors related to culture, context, and individual and role difference; and evidence-based strategies to enhance services and address potential influences related to diversity.</w:t>
      </w:r>
    </w:p>
    <w:p w:rsidR="000B5D9E" w:rsidRPr="00CC745D" w:rsidRDefault="000B5D9E" w:rsidP="000B5D9E">
      <w:pPr>
        <w:numPr>
          <w:ilvl w:val="0"/>
          <w:numId w:val="7"/>
        </w:numPr>
        <w:shd w:val="clear" w:color="auto" w:fill="FFFFFF"/>
        <w:spacing w:before="100" w:beforeAutospacing="1" w:after="288" w:line="240" w:lineRule="auto"/>
        <w:ind w:left="0"/>
        <w:rPr>
          <w:rFonts w:eastAsia="Times New Roman" w:cs="Times New Roman"/>
          <w:color w:val="000000"/>
          <w:sz w:val="24"/>
          <w:szCs w:val="24"/>
        </w:rPr>
      </w:pPr>
      <w:r w:rsidRPr="00CC745D">
        <w:rPr>
          <w:rFonts w:eastAsia="Times New Roman" w:cs="Times New Roman"/>
          <w:b/>
          <w:bCs/>
          <w:color w:val="000000"/>
          <w:sz w:val="24"/>
          <w:szCs w:val="24"/>
        </w:rPr>
        <w:t>Domain 9: Research and Program Evaluation</w:t>
      </w:r>
      <w:r w:rsidRPr="00CC745D">
        <w:rPr>
          <w:rFonts w:eastAsia="Times New Roman" w:cs="Times New Roman"/>
          <w:color w:val="000000"/>
          <w:sz w:val="24"/>
          <w:szCs w:val="24"/>
        </w:rPr>
        <w:br/>
      </w:r>
      <w:r w:rsidRPr="00CC745D">
        <w:rPr>
          <w:rFonts w:eastAsia="Times New Roman" w:cs="Times New Roman"/>
          <w:i/>
          <w:iCs/>
          <w:color w:val="000000"/>
          <w:sz w:val="24"/>
          <w:szCs w:val="24"/>
        </w:rPr>
        <w:t>School psychologists have knowledge of research design, statistics, measurement, varied data collection and analysis techniques, and program evaluation sufficient for understanding research and interpreting data in applied settings.</w:t>
      </w:r>
    </w:p>
    <w:p w:rsidR="00CC745D" w:rsidRPr="00982E01" w:rsidRDefault="000B5D9E" w:rsidP="00C86313">
      <w:pPr>
        <w:numPr>
          <w:ilvl w:val="0"/>
          <w:numId w:val="7"/>
        </w:numPr>
        <w:shd w:val="clear" w:color="auto" w:fill="FFFFFF"/>
        <w:spacing w:before="100" w:beforeAutospacing="1" w:after="288" w:line="240" w:lineRule="auto"/>
        <w:ind w:left="0"/>
        <w:rPr>
          <w:sz w:val="24"/>
          <w:szCs w:val="24"/>
        </w:rPr>
      </w:pPr>
      <w:r w:rsidRPr="00982E01">
        <w:rPr>
          <w:rFonts w:eastAsia="Times New Roman" w:cs="Times New Roman"/>
          <w:b/>
          <w:bCs/>
          <w:color w:val="000000"/>
          <w:sz w:val="24"/>
          <w:szCs w:val="24"/>
        </w:rPr>
        <w:t>Domain 10: Legal, Ethical, and Professional Practice</w:t>
      </w:r>
      <w:r w:rsidRPr="00982E01">
        <w:rPr>
          <w:rFonts w:eastAsia="Times New Roman" w:cs="Times New Roman"/>
          <w:color w:val="000000"/>
          <w:sz w:val="24"/>
          <w:szCs w:val="24"/>
        </w:rPr>
        <w:br/>
      </w:r>
      <w:r w:rsidRPr="00982E01">
        <w:rPr>
          <w:rFonts w:eastAsia="Times New Roman" w:cs="Times New Roman"/>
          <w:i/>
          <w:iCs/>
          <w:color w:val="000000"/>
          <w:sz w:val="24"/>
          <w:szCs w:val="24"/>
        </w:rPr>
        <w:t>School psychologists have knowledge of the history and foundations of school psychology; multiple service models and methods; ethical, legal, and professional standards; and other factors related to professional identity and effective practice as school psychologists.</w:t>
      </w:r>
    </w:p>
    <w:sectPr w:rsidR="00CC745D" w:rsidRPr="00982E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8A" w:rsidRDefault="00DF728A" w:rsidP="00982E01">
      <w:pPr>
        <w:spacing w:after="0" w:line="240" w:lineRule="auto"/>
      </w:pPr>
      <w:r>
        <w:separator/>
      </w:r>
    </w:p>
  </w:endnote>
  <w:endnote w:type="continuationSeparator" w:id="0">
    <w:p w:rsidR="00DF728A" w:rsidRDefault="00DF728A" w:rsidP="0098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E01" w:rsidRPr="003C5057" w:rsidRDefault="00982E01" w:rsidP="00982E01">
    <w:pPr>
      <w:rPr>
        <w:sz w:val="14"/>
        <w:szCs w:val="24"/>
      </w:rPr>
    </w:pPr>
    <w:r w:rsidRPr="003C5057">
      <w:rPr>
        <w:sz w:val="14"/>
        <w:szCs w:val="24"/>
      </w:rPr>
      <w:t>*A comprehensive description of this model can be provided upon request by contacting the chair of the Washington State Association of School Psychologist’s Government and Public Relations Committee Chair at gpr@wsasp.org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8A" w:rsidRDefault="00DF728A" w:rsidP="00982E01">
      <w:pPr>
        <w:spacing w:after="0" w:line="240" w:lineRule="auto"/>
      </w:pPr>
      <w:r>
        <w:separator/>
      </w:r>
    </w:p>
  </w:footnote>
  <w:footnote w:type="continuationSeparator" w:id="0">
    <w:p w:rsidR="00DF728A" w:rsidRDefault="00DF728A" w:rsidP="0098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3EF0"/>
    <w:multiLevelType w:val="multilevel"/>
    <w:tmpl w:val="5C1A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675E1"/>
    <w:multiLevelType w:val="multilevel"/>
    <w:tmpl w:val="04FA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73308"/>
    <w:multiLevelType w:val="multilevel"/>
    <w:tmpl w:val="DA64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51790"/>
    <w:multiLevelType w:val="multilevel"/>
    <w:tmpl w:val="2912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86A3C"/>
    <w:multiLevelType w:val="multilevel"/>
    <w:tmpl w:val="81B4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F6A5B"/>
    <w:multiLevelType w:val="multilevel"/>
    <w:tmpl w:val="C8DA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C832A3"/>
    <w:multiLevelType w:val="multilevel"/>
    <w:tmpl w:val="94AE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D8"/>
    <w:rsid w:val="000B5D9E"/>
    <w:rsid w:val="001820E6"/>
    <w:rsid w:val="0029657A"/>
    <w:rsid w:val="002B3683"/>
    <w:rsid w:val="003C5057"/>
    <w:rsid w:val="003D2605"/>
    <w:rsid w:val="00412A88"/>
    <w:rsid w:val="004537BB"/>
    <w:rsid w:val="007A5633"/>
    <w:rsid w:val="007E0C6B"/>
    <w:rsid w:val="008F49C6"/>
    <w:rsid w:val="009535D8"/>
    <w:rsid w:val="00982E01"/>
    <w:rsid w:val="00C72A09"/>
    <w:rsid w:val="00CC745D"/>
    <w:rsid w:val="00D85418"/>
    <w:rsid w:val="00DC56F2"/>
    <w:rsid w:val="00DF728A"/>
    <w:rsid w:val="00E5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F3D59-891F-4CD1-BF7E-E7638045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5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5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35D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B5D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5D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51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E01"/>
  </w:style>
  <w:style w:type="paragraph" w:styleId="Footer">
    <w:name w:val="footer"/>
    <w:basedOn w:val="Normal"/>
    <w:link w:val="FooterChar"/>
    <w:uiPriority w:val="99"/>
    <w:unhideWhenUsed/>
    <w:rsid w:val="0098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8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883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Suchy Carrie</cp:lastModifiedBy>
  <cp:revision>2</cp:revision>
  <dcterms:created xsi:type="dcterms:W3CDTF">2017-03-14T17:21:00Z</dcterms:created>
  <dcterms:modified xsi:type="dcterms:W3CDTF">2017-03-14T17:21:00Z</dcterms:modified>
</cp:coreProperties>
</file>